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F8" w:rsidRPr="00B3097E" w:rsidRDefault="00067F28" w:rsidP="00960EA2">
      <w:pPr>
        <w:spacing w:before="240" w:after="0" w:line="276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3097E">
        <w:rPr>
          <w:rFonts w:ascii="Times New Roman" w:hAnsi="Times New Roman" w:cs="Times New Roman"/>
          <w:b/>
          <w:sz w:val="32"/>
          <w:szCs w:val="32"/>
        </w:rPr>
        <w:t>F</w:t>
      </w:r>
      <w:r w:rsidR="00096902" w:rsidRPr="00B3097E">
        <w:rPr>
          <w:rFonts w:ascii="Times New Roman" w:hAnsi="Times New Roman" w:cs="Times New Roman"/>
          <w:b/>
          <w:sz w:val="32"/>
          <w:szCs w:val="32"/>
        </w:rPr>
        <w:t>rancouzsk</w:t>
      </w:r>
      <w:r w:rsidR="00B3097E">
        <w:rPr>
          <w:rFonts w:ascii="Times New Roman" w:hAnsi="Times New Roman" w:cs="Times New Roman"/>
          <w:b/>
          <w:sz w:val="32"/>
          <w:szCs w:val="32"/>
        </w:rPr>
        <w:t>ý jazyk</w:t>
      </w:r>
      <w:r w:rsidR="00096902" w:rsidRPr="00B3097E">
        <w:rPr>
          <w:rFonts w:ascii="Times New Roman" w:hAnsi="Times New Roman" w:cs="Times New Roman"/>
          <w:sz w:val="32"/>
          <w:szCs w:val="32"/>
        </w:rPr>
        <w:t xml:space="preserve"> </w:t>
      </w:r>
      <w:r w:rsidR="000260FB">
        <w:rPr>
          <w:rFonts w:ascii="Times New Roman" w:hAnsi="Times New Roman" w:cs="Times New Roman"/>
          <w:sz w:val="32"/>
          <w:szCs w:val="32"/>
        </w:rPr>
        <w:t xml:space="preserve">- </w:t>
      </w:r>
      <w:r w:rsidR="000260FB">
        <w:rPr>
          <w:rFonts w:ascii="Times New Roman" w:eastAsia="Times New Roman" w:hAnsi="Times New Roman" w:cs="Times New Roman"/>
          <w:b/>
          <w:sz w:val="32"/>
          <w:szCs w:val="32"/>
        </w:rPr>
        <w:t>maturitní témata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Logement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appartement, chambre)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maladies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achats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Repas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Loisirs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dadas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Relations,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caractère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personnalité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Enseignement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2A18B5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Technologies</w:t>
      </w:r>
      <w:r w:rsidR="00096902"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Notre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France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Paris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Prague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28">
        <w:rPr>
          <w:rFonts w:ascii="Times New Roman" w:hAnsi="Times New Roman" w:cs="Times New Roman"/>
          <w:sz w:val="24"/>
          <w:szCs w:val="24"/>
        </w:rPr>
        <w:t xml:space="preserve">Notre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environs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Voyages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transport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faits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l´histoire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de la France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Fêtes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en France et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 (Internet,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cinéma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beaux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Vêtements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mode,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physique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apparence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métiers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7E" w:rsidRPr="00067F28" w:rsidRDefault="00096902" w:rsidP="00067F2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2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coup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d´oeil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livres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auteur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28">
        <w:rPr>
          <w:rFonts w:ascii="Times New Roman" w:hAnsi="Times New Roman" w:cs="Times New Roman"/>
          <w:sz w:val="24"/>
          <w:szCs w:val="24"/>
        </w:rPr>
        <w:t>préféré</w:t>
      </w:r>
      <w:proofErr w:type="spellEnd"/>
      <w:r w:rsidRPr="0006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7E" w:rsidRDefault="00B3097E" w:rsidP="00067F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b/>
          <w:sz w:val="24"/>
          <w:szCs w:val="24"/>
        </w:rPr>
        <w:t>Struktura profilové maturitní zkoušky z francouzského jazyka</w:t>
      </w: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Zkouška se skládá z několika částí, </w:t>
      </w:r>
      <w:r w:rsidRPr="00B3097E">
        <w:rPr>
          <w:rFonts w:ascii="Times New Roman" w:hAnsi="Times New Roman" w:cs="Times New Roman"/>
          <w:b/>
          <w:sz w:val="24"/>
          <w:szCs w:val="24"/>
        </w:rPr>
        <w:t>stěžejní je</w:t>
      </w: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  <w:r w:rsidRPr="00B3097E">
        <w:rPr>
          <w:rFonts w:ascii="Times New Roman" w:hAnsi="Times New Roman" w:cs="Times New Roman"/>
          <w:b/>
          <w:sz w:val="24"/>
          <w:szCs w:val="24"/>
        </w:rPr>
        <w:t>ústní projev k vylosovanému tématu</w:t>
      </w:r>
      <w:r w:rsidRPr="00B3097E">
        <w:rPr>
          <w:rFonts w:ascii="Times New Roman" w:hAnsi="Times New Roman" w:cs="Times New Roman"/>
          <w:sz w:val="24"/>
          <w:szCs w:val="24"/>
        </w:rPr>
        <w:t xml:space="preserve">. Součástí maturitní zkoušky je pracovní list, v němž žák porozumí textu, který se týká tématu, v krátkých cvičeních prokáže znalost gramatiky a slovní zásoby, řeší danou situaci a dovede pracovat s mapou Francie a frankofonních zemí.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b/>
          <w:sz w:val="24"/>
          <w:szCs w:val="24"/>
        </w:rPr>
        <w:t>Gramatika</w:t>
      </w: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Slovesa pravidelná i nepravidelná v různých časech a způsobech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Zájmena osobní, přivlastňovací, ukazovací, tázací, vztažná a neurčitá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Rozlišení a užívání zájmen samostatných a nesamostatných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Přídavná jména (postavení ve větě, rod ženský)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Příslovce (tvoření, zájmenné příslovce </w:t>
      </w:r>
      <w:r w:rsidRPr="00B3097E">
        <w:rPr>
          <w:rFonts w:ascii="Times New Roman" w:hAnsi="Times New Roman" w:cs="Times New Roman"/>
          <w:i/>
          <w:sz w:val="24"/>
          <w:szCs w:val="24"/>
        </w:rPr>
        <w:t>en</w:t>
      </w:r>
      <w:r w:rsidRPr="00B3097E">
        <w:rPr>
          <w:rFonts w:ascii="Times New Roman" w:hAnsi="Times New Roman" w:cs="Times New Roman"/>
          <w:sz w:val="24"/>
          <w:szCs w:val="24"/>
        </w:rPr>
        <w:t xml:space="preserve"> a </w:t>
      </w:r>
      <w:r w:rsidRPr="00B3097E">
        <w:rPr>
          <w:rFonts w:ascii="Times New Roman" w:hAnsi="Times New Roman" w:cs="Times New Roman"/>
          <w:i/>
          <w:sz w:val="24"/>
          <w:szCs w:val="24"/>
        </w:rPr>
        <w:t>y</w:t>
      </w:r>
      <w:r w:rsidRPr="00B309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Člen určitý, neurčitý a dělivý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Podmínková souvětí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Trpný rod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Souslednost časů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Přímá a nepřímá řeč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B3097E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B309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097E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3097E">
        <w:rPr>
          <w:rFonts w:ascii="Times New Roman" w:hAnsi="Times New Roman" w:cs="Times New Roman"/>
          <w:sz w:val="24"/>
          <w:szCs w:val="24"/>
        </w:rPr>
        <w:t xml:space="preserve"> présent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B3097E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Správné užívání předložek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F8" w:rsidRPr="00B3097E" w:rsidRDefault="00096902" w:rsidP="00B309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E0FF8" w:rsidRPr="00B3097E" w:rsidRDefault="0009690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9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0FF8" w:rsidRPr="00B3097E">
      <w:pgSz w:w="11906" w:h="16838"/>
      <w:pgMar w:top="1459" w:right="1424" w:bottom="19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3DEA"/>
    <w:multiLevelType w:val="hybridMultilevel"/>
    <w:tmpl w:val="05E22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ECD"/>
    <w:multiLevelType w:val="hybridMultilevel"/>
    <w:tmpl w:val="88E679F4"/>
    <w:lvl w:ilvl="0" w:tplc="FAB6AD9A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23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8E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0A2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878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C1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42D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2B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C23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8"/>
    <w:rsid w:val="000260FB"/>
    <w:rsid w:val="00067F28"/>
    <w:rsid w:val="00096902"/>
    <w:rsid w:val="002A18B5"/>
    <w:rsid w:val="00505C9F"/>
    <w:rsid w:val="00960EA2"/>
    <w:rsid w:val="00AE0FF8"/>
    <w:rsid w:val="00B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714D-6DCE-449F-80AA-853A83D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F28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domaci</dc:creator>
  <cp:keywords/>
  <cp:lastModifiedBy>RNDr. Bc. Radka Balounová, Ph.D.</cp:lastModifiedBy>
  <cp:revision>2</cp:revision>
  <cp:lastPrinted>2019-10-04T06:26:00Z</cp:lastPrinted>
  <dcterms:created xsi:type="dcterms:W3CDTF">2019-10-14T07:01:00Z</dcterms:created>
  <dcterms:modified xsi:type="dcterms:W3CDTF">2019-10-14T07:01:00Z</dcterms:modified>
</cp:coreProperties>
</file>